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93FE" w14:textId="22947BB7" w:rsidR="00B83F57" w:rsidRPr="004E3EF5" w:rsidRDefault="00B83F57" w:rsidP="006C0A7B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E3EF5">
        <w:rPr>
          <w:rFonts w:ascii="Times New Roman" w:hAnsi="Times New Roman" w:cs="Times New Roman"/>
          <w:b/>
          <w:sz w:val="24"/>
          <w:szCs w:val="24"/>
        </w:rPr>
        <w:t>Aufruf der deutschen Bischöfe zum Diaspora-Sonntag 2022</w:t>
      </w:r>
    </w:p>
    <w:p w14:paraId="5CC63456" w14:textId="77777777" w:rsidR="004D018B" w:rsidRPr="004E3EF5" w:rsidRDefault="004D018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2A65994" w14:textId="6990354D" w:rsidR="00917013" w:rsidRPr="004E3EF5" w:rsidRDefault="00B82F0C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Liebe Schwestern und Brüder,</w:t>
      </w:r>
    </w:p>
    <w:p w14:paraId="5C59ABDB" w14:textId="77777777" w:rsidR="004D018B" w:rsidRPr="004E3EF5" w:rsidRDefault="004D018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2C76899" w14:textId="1F7F8D10" w:rsidR="00B82F0C" w:rsidRPr="004E3EF5" w:rsidRDefault="00B82F0C" w:rsidP="006C0A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„</w:t>
      </w:r>
      <w:r w:rsidRPr="004E3EF5">
        <w:rPr>
          <w:rFonts w:ascii="Times New Roman" w:hAnsi="Times New Roman" w:cs="Times New Roman"/>
          <w:i/>
          <w:sz w:val="24"/>
          <w:szCs w:val="24"/>
        </w:rPr>
        <w:t>Ein</w:t>
      </w:r>
      <w:r w:rsidRPr="004E3EF5">
        <w:rPr>
          <w:rFonts w:ascii="Times New Roman" w:hAnsi="Times New Roman" w:cs="Times New Roman"/>
          <w:sz w:val="24"/>
          <w:szCs w:val="24"/>
        </w:rPr>
        <w:t xml:space="preserve"> Christ ist </w:t>
      </w:r>
      <w:r w:rsidRPr="004E3EF5">
        <w:rPr>
          <w:rFonts w:ascii="Times New Roman" w:hAnsi="Times New Roman" w:cs="Times New Roman"/>
          <w:i/>
          <w:sz w:val="24"/>
          <w:szCs w:val="24"/>
        </w:rPr>
        <w:t>kein</w:t>
      </w:r>
      <w:r w:rsidRPr="004E3EF5">
        <w:rPr>
          <w:rFonts w:ascii="Times New Roman" w:hAnsi="Times New Roman" w:cs="Times New Roman"/>
          <w:sz w:val="24"/>
          <w:szCs w:val="24"/>
        </w:rPr>
        <w:t xml:space="preserve"> Christ“ </w:t>
      </w:r>
      <w:r w:rsidR="00DC4AC7" w:rsidRPr="004E3EF5">
        <w:rPr>
          <w:rFonts w:ascii="Times New Roman" w:hAnsi="Times New Roman" w:cs="Times New Roman"/>
          <w:sz w:val="24"/>
          <w:szCs w:val="24"/>
        </w:rPr>
        <w:t>– diese</w:t>
      </w:r>
      <w:r w:rsidR="003D2D18" w:rsidRPr="004E3EF5">
        <w:rPr>
          <w:rFonts w:ascii="Times New Roman" w:hAnsi="Times New Roman" w:cs="Times New Roman"/>
          <w:sz w:val="24"/>
          <w:szCs w:val="24"/>
        </w:rPr>
        <w:t xml:space="preserve"> Worte des Schriftstellers Tertullian brachten es schon vor etwa 1.800 Jahren auf den Punkt: Christ sein kann man n</w:t>
      </w:r>
      <w:r w:rsidRPr="004E3EF5">
        <w:rPr>
          <w:rFonts w:ascii="Times New Roman" w:hAnsi="Times New Roman" w:cs="Times New Roman"/>
          <w:sz w:val="24"/>
          <w:szCs w:val="24"/>
        </w:rPr>
        <w:t>icht allein, sondern nu</w:t>
      </w:r>
      <w:r w:rsidR="00423344" w:rsidRPr="004E3EF5">
        <w:rPr>
          <w:rFonts w:ascii="Times New Roman" w:hAnsi="Times New Roman" w:cs="Times New Roman"/>
          <w:sz w:val="24"/>
          <w:szCs w:val="24"/>
        </w:rPr>
        <w:t>r gemeinsam mit anderen.</w:t>
      </w:r>
      <w:r w:rsidRPr="004E3EF5">
        <w:rPr>
          <w:rFonts w:ascii="Times New Roman" w:hAnsi="Times New Roman" w:cs="Times New Roman"/>
          <w:sz w:val="24"/>
          <w:szCs w:val="24"/>
        </w:rPr>
        <w:t xml:space="preserve"> Die Erfahrung der Gemeinschaft mit </w:t>
      </w:r>
      <w:r w:rsidR="009F6D5F" w:rsidRPr="004E3EF5">
        <w:rPr>
          <w:rFonts w:ascii="Times New Roman" w:hAnsi="Times New Roman" w:cs="Times New Roman"/>
          <w:sz w:val="24"/>
          <w:szCs w:val="24"/>
        </w:rPr>
        <w:t>Jesus Christus</w:t>
      </w:r>
      <w:r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4E3EF5" w:rsidRPr="004E3EF5">
        <w:rPr>
          <w:rFonts w:ascii="Times New Roman" w:hAnsi="Times New Roman" w:cs="Times New Roman"/>
          <w:sz w:val="24"/>
          <w:szCs w:val="24"/>
        </w:rPr>
        <w:t xml:space="preserve">und </w:t>
      </w:r>
      <w:r w:rsidRPr="004E3EF5">
        <w:rPr>
          <w:rFonts w:ascii="Times New Roman" w:hAnsi="Times New Roman" w:cs="Times New Roman"/>
          <w:sz w:val="24"/>
          <w:szCs w:val="24"/>
        </w:rPr>
        <w:t>mit den Schweste</w:t>
      </w:r>
      <w:r w:rsidR="000E70C6" w:rsidRPr="004E3EF5">
        <w:rPr>
          <w:rFonts w:ascii="Times New Roman" w:hAnsi="Times New Roman" w:cs="Times New Roman"/>
          <w:sz w:val="24"/>
          <w:szCs w:val="24"/>
        </w:rPr>
        <w:t>r</w:t>
      </w:r>
      <w:r w:rsidR="001C583D" w:rsidRPr="004E3EF5">
        <w:rPr>
          <w:rFonts w:ascii="Times New Roman" w:hAnsi="Times New Roman" w:cs="Times New Roman"/>
          <w:sz w:val="24"/>
          <w:szCs w:val="24"/>
        </w:rPr>
        <w:t>n</w:t>
      </w:r>
      <w:r w:rsidR="000E70C6" w:rsidRPr="004E3EF5">
        <w:rPr>
          <w:rFonts w:ascii="Times New Roman" w:hAnsi="Times New Roman" w:cs="Times New Roman"/>
          <w:sz w:val="24"/>
          <w:szCs w:val="24"/>
        </w:rPr>
        <w:t xml:space="preserve"> und Brüdern im Glauben </w:t>
      </w:r>
      <w:r w:rsidR="00882645" w:rsidRPr="004E3EF5">
        <w:rPr>
          <w:rFonts w:ascii="Times New Roman" w:hAnsi="Times New Roman" w:cs="Times New Roman"/>
          <w:sz w:val="24"/>
          <w:szCs w:val="24"/>
        </w:rPr>
        <w:t xml:space="preserve">ist </w:t>
      </w:r>
      <w:r w:rsidR="007A2B2F" w:rsidRPr="004E3EF5">
        <w:rPr>
          <w:rFonts w:ascii="Times New Roman" w:hAnsi="Times New Roman" w:cs="Times New Roman"/>
          <w:sz w:val="24"/>
          <w:szCs w:val="24"/>
        </w:rPr>
        <w:t>das Fundament</w:t>
      </w:r>
      <w:r w:rsidR="003D2D18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4E3EF5">
        <w:rPr>
          <w:rFonts w:ascii="Times New Roman" w:hAnsi="Times New Roman" w:cs="Times New Roman"/>
          <w:sz w:val="24"/>
          <w:szCs w:val="24"/>
        </w:rPr>
        <w:t>eines</w:t>
      </w:r>
      <w:r w:rsidR="00882645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7A2B2F" w:rsidRPr="004E3EF5">
        <w:rPr>
          <w:rFonts w:ascii="Times New Roman" w:hAnsi="Times New Roman" w:cs="Times New Roman"/>
          <w:sz w:val="24"/>
          <w:szCs w:val="24"/>
        </w:rPr>
        <w:t>gel</w:t>
      </w:r>
      <w:r w:rsidR="004E3EF5">
        <w:rPr>
          <w:rFonts w:ascii="Times New Roman" w:hAnsi="Times New Roman" w:cs="Times New Roman"/>
          <w:sz w:val="24"/>
          <w:szCs w:val="24"/>
        </w:rPr>
        <w:t>ungenen</w:t>
      </w:r>
      <w:r w:rsidR="00882645" w:rsidRPr="004E3EF5">
        <w:rPr>
          <w:rFonts w:ascii="Times New Roman" w:hAnsi="Times New Roman" w:cs="Times New Roman"/>
          <w:sz w:val="24"/>
          <w:szCs w:val="24"/>
        </w:rPr>
        <w:t xml:space="preserve"> Christsein</w:t>
      </w:r>
      <w:r w:rsidR="004E3EF5">
        <w:rPr>
          <w:rFonts w:ascii="Times New Roman" w:hAnsi="Times New Roman" w:cs="Times New Roman"/>
          <w:sz w:val="24"/>
          <w:szCs w:val="24"/>
        </w:rPr>
        <w:t>s</w:t>
      </w:r>
      <w:r w:rsidRPr="004E3EF5">
        <w:rPr>
          <w:rFonts w:ascii="Times New Roman" w:hAnsi="Times New Roman" w:cs="Times New Roman"/>
          <w:sz w:val="24"/>
          <w:szCs w:val="24"/>
        </w:rPr>
        <w:t xml:space="preserve">. Darauf </w:t>
      </w:r>
      <w:r w:rsidR="00423344" w:rsidRPr="004E3EF5">
        <w:rPr>
          <w:rFonts w:ascii="Times New Roman" w:hAnsi="Times New Roman" w:cs="Times New Roman"/>
          <w:sz w:val="24"/>
          <w:szCs w:val="24"/>
        </w:rPr>
        <w:t xml:space="preserve">weist </w:t>
      </w:r>
      <w:r w:rsidRPr="004E3EF5">
        <w:rPr>
          <w:rFonts w:ascii="Times New Roman" w:hAnsi="Times New Roman" w:cs="Times New Roman"/>
          <w:sz w:val="24"/>
          <w:szCs w:val="24"/>
        </w:rPr>
        <w:t>auch d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as </w:t>
      </w:r>
      <w:r w:rsidRPr="004E3EF5">
        <w:rPr>
          <w:rFonts w:ascii="Times New Roman" w:hAnsi="Times New Roman" w:cs="Times New Roman"/>
          <w:sz w:val="24"/>
          <w:szCs w:val="24"/>
        </w:rPr>
        <w:t>Bonifatiuswerk der deutschen Katholiken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 zum diesjährigen Diaspora-Sonntag</w:t>
      </w:r>
      <w:r w:rsidR="00423344" w:rsidRPr="004E3EF5">
        <w:rPr>
          <w:rFonts w:ascii="Times New Roman" w:hAnsi="Times New Roman" w:cs="Times New Roman"/>
          <w:sz w:val="24"/>
          <w:szCs w:val="24"/>
        </w:rPr>
        <w:t xml:space="preserve"> hin</w:t>
      </w:r>
      <w:r w:rsidRPr="004E3EF5">
        <w:rPr>
          <w:rFonts w:ascii="Times New Roman" w:hAnsi="Times New Roman" w:cs="Times New Roman"/>
          <w:sz w:val="24"/>
          <w:szCs w:val="24"/>
        </w:rPr>
        <w:t xml:space="preserve">. </w:t>
      </w:r>
      <w:r w:rsidR="004D018B" w:rsidRPr="004E3EF5">
        <w:rPr>
          <w:rFonts w:ascii="Times New Roman" w:hAnsi="Times New Roman" w:cs="Times New Roman"/>
          <w:sz w:val="24"/>
          <w:szCs w:val="24"/>
        </w:rPr>
        <w:t>Die Aktion</w:t>
      </w:r>
      <w:r w:rsidRPr="004E3EF5">
        <w:rPr>
          <w:rFonts w:ascii="Times New Roman" w:hAnsi="Times New Roman" w:cs="Times New Roman"/>
          <w:sz w:val="24"/>
          <w:szCs w:val="24"/>
        </w:rPr>
        <w:t xml:space="preserve"> steht unter dem Leitwort „Mit DIR zum </w:t>
      </w:r>
      <w:r w:rsidR="005739DD" w:rsidRPr="004E3EF5">
        <w:rPr>
          <w:rFonts w:ascii="Times New Roman" w:hAnsi="Times New Roman" w:cs="Times New Roman"/>
          <w:sz w:val="24"/>
          <w:szCs w:val="24"/>
        </w:rPr>
        <w:t>W</w:t>
      </w:r>
      <w:r w:rsidR="008A4915" w:rsidRPr="004E3EF5">
        <w:rPr>
          <w:rFonts w:ascii="Times New Roman" w:hAnsi="Times New Roman" w:cs="Times New Roman"/>
          <w:sz w:val="24"/>
          <w:szCs w:val="24"/>
        </w:rPr>
        <w:t>IR</w:t>
      </w:r>
      <w:r w:rsidR="005A63F2">
        <w:rPr>
          <w:rFonts w:ascii="Times New Roman" w:hAnsi="Times New Roman" w:cs="Times New Roman"/>
          <w:sz w:val="24"/>
          <w:szCs w:val="24"/>
        </w:rPr>
        <w:t>.</w:t>
      </w:r>
      <w:r w:rsidRPr="004E3EF5">
        <w:rPr>
          <w:rFonts w:ascii="Times New Roman" w:hAnsi="Times New Roman" w:cs="Times New Roman"/>
          <w:sz w:val="24"/>
          <w:szCs w:val="24"/>
        </w:rPr>
        <w:t>“.</w:t>
      </w:r>
    </w:p>
    <w:p w14:paraId="4DF5E235" w14:textId="77777777" w:rsidR="004D018B" w:rsidRPr="004E3EF5" w:rsidRDefault="004D018B" w:rsidP="006C0A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4634A" w14:textId="733B6A6E" w:rsidR="000E70C6" w:rsidRPr="004E3EF5" w:rsidRDefault="009F6D5F" w:rsidP="006C0A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In den Diaspora-Regionen Nord- und Ostdeutschlands, Nordeuropas und des Baltikums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 ist die große Mehrheit</w:t>
      </w:r>
      <w:r w:rsidR="000E70C6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4E3EF5" w:rsidRPr="004E3EF5">
        <w:rPr>
          <w:rFonts w:ascii="Times New Roman" w:hAnsi="Times New Roman" w:cs="Times New Roman"/>
          <w:sz w:val="24"/>
          <w:szCs w:val="24"/>
        </w:rPr>
        <w:t xml:space="preserve">der Bevölkerung </w:t>
      </w:r>
      <w:r w:rsidR="000E70C6" w:rsidRPr="004E3EF5">
        <w:rPr>
          <w:rFonts w:ascii="Times New Roman" w:hAnsi="Times New Roman" w:cs="Times New Roman"/>
          <w:sz w:val="24"/>
          <w:szCs w:val="24"/>
        </w:rPr>
        <w:t>anders- oder nichtgläubig</w:t>
      </w:r>
      <w:r w:rsidR="004D018B" w:rsidRPr="004E3EF5">
        <w:rPr>
          <w:rFonts w:ascii="Times New Roman" w:hAnsi="Times New Roman" w:cs="Times New Roman"/>
          <w:sz w:val="24"/>
          <w:szCs w:val="24"/>
        </w:rPr>
        <w:t>. K</w:t>
      </w:r>
      <w:r w:rsidRPr="004E3EF5">
        <w:rPr>
          <w:rFonts w:ascii="Times New Roman" w:hAnsi="Times New Roman" w:cs="Times New Roman"/>
          <w:sz w:val="24"/>
          <w:szCs w:val="24"/>
        </w:rPr>
        <w:t xml:space="preserve">atholische Christen </w:t>
      </w:r>
      <w:r w:rsidR="004D018B" w:rsidRPr="004E3EF5">
        <w:rPr>
          <w:rFonts w:ascii="Times New Roman" w:hAnsi="Times New Roman" w:cs="Times New Roman"/>
          <w:sz w:val="24"/>
          <w:szCs w:val="24"/>
        </w:rPr>
        <w:t>leben</w:t>
      </w:r>
      <w:r w:rsidR="00423344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Pr="004E3EF5">
        <w:rPr>
          <w:rFonts w:ascii="Times New Roman" w:hAnsi="Times New Roman" w:cs="Times New Roman"/>
          <w:sz w:val="24"/>
          <w:szCs w:val="24"/>
        </w:rPr>
        <w:t xml:space="preserve">ihren Glauben </w:t>
      </w:r>
      <w:r w:rsidR="003D2D18" w:rsidRPr="004E3EF5">
        <w:rPr>
          <w:rFonts w:ascii="Times New Roman" w:hAnsi="Times New Roman" w:cs="Times New Roman"/>
          <w:sz w:val="24"/>
          <w:szCs w:val="24"/>
        </w:rPr>
        <w:t xml:space="preserve">vielfach </w:t>
      </w:r>
      <w:r w:rsidRPr="004E3EF5">
        <w:rPr>
          <w:rFonts w:ascii="Times New Roman" w:hAnsi="Times New Roman" w:cs="Times New Roman"/>
          <w:sz w:val="24"/>
          <w:szCs w:val="24"/>
        </w:rPr>
        <w:t>unter schwierigen Bedingungen. Sie brauchen Räume</w:t>
      </w:r>
      <w:r w:rsidR="001E10A6" w:rsidRPr="004E3EF5">
        <w:rPr>
          <w:rFonts w:ascii="Times New Roman" w:hAnsi="Times New Roman" w:cs="Times New Roman"/>
          <w:sz w:val="24"/>
          <w:szCs w:val="24"/>
        </w:rPr>
        <w:t xml:space="preserve"> und Gelegenheiten</w:t>
      </w:r>
      <w:r w:rsidRPr="004E3EF5">
        <w:rPr>
          <w:rFonts w:ascii="Times New Roman" w:hAnsi="Times New Roman" w:cs="Times New Roman"/>
          <w:sz w:val="24"/>
          <w:szCs w:val="24"/>
        </w:rPr>
        <w:t xml:space="preserve"> für </w:t>
      </w:r>
      <w:r w:rsidR="005739DD" w:rsidRPr="004E3EF5">
        <w:rPr>
          <w:rFonts w:ascii="Times New Roman" w:hAnsi="Times New Roman" w:cs="Times New Roman"/>
          <w:sz w:val="24"/>
          <w:szCs w:val="24"/>
        </w:rPr>
        <w:t>Gebet und Begegnung</w:t>
      </w:r>
      <w:r w:rsidRPr="004E3EF5">
        <w:rPr>
          <w:rFonts w:ascii="Times New Roman" w:hAnsi="Times New Roman" w:cs="Times New Roman"/>
          <w:sz w:val="24"/>
          <w:szCs w:val="24"/>
        </w:rPr>
        <w:t xml:space="preserve">, 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für </w:t>
      </w:r>
      <w:r w:rsidRPr="004E3EF5">
        <w:rPr>
          <w:rFonts w:ascii="Times New Roman" w:hAnsi="Times New Roman" w:cs="Times New Roman"/>
          <w:sz w:val="24"/>
          <w:szCs w:val="24"/>
        </w:rPr>
        <w:t>Kinder- u</w:t>
      </w:r>
      <w:r w:rsidR="003D2D18" w:rsidRPr="004E3EF5">
        <w:rPr>
          <w:rFonts w:ascii="Times New Roman" w:hAnsi="Times New Roman" w:cs="Times New Roman"/>
          <w:sz w:val="24"/>
          <w:szCs w:val="24"/>
        </w:rPr>
        <w:t>nd Jugendarbeit</w:t>
      </w:r>
      <w:r w:rsidR="001C583D" w:rsidRPr="004E3EF5">
        <w:rPr>
          <w:rFonts w:ascii="Times New Roman" w:hAnsi="Times New Roman" w:cs="Times New Roman"/>
          <w:sz w:val="24"/>
          <w:szCs w:val="24"/>
        </w:rPr>
        <w:t>,</w:t>
      </w:r>
      <w:r w:rsidR="004E68C0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Pr="004E3EF5">
        <w:rPr>
          <w:rFonts w:ascii="Times New Roman" w:hAnsi="Times New Roman" w:cs="Times New Roman"/>
          <w:sz w:val="24"/>
          <w:szCs w:val="24"/>
        </w:rPr>
        <w:t xml:space="preserve">für 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den Dienst an </w:t>
      </w:r>
      <w:r w:rsidRPr="004E3EF5">
        <w:rPr>
          <w:rFonts w:ascii="Times New Roman" w:hAnsi="Times New Roman" w:cs="Times New Roman"/>
          <w:sz w:val="24"/>
          <w:szCs w:val="24"/>
        </w:rPr>
        <w:t>d</w:t>
      </w:r>
      <w:r w:rsidR="004D018B" w:rsidRPr="004E3EF5">
        <w:rPr>
          <w:rFonts w:ascii="Times New Roman" w:hAnsi="Times New Roman" w:cs="Times New Roman"/>
          <w:sz w:val="24"/>
          <w:szCs w:val="24"/>
        </w:rPr>
        <w:t>en</w:t>
      </w:r>
      <w:r w:rsidRPr="004E3EF5">
        <w:rPr>
          <w:rFonts w:ascii="Times New Roman" w:hAnsi="Times New Roman" w:cs="Times New Roman"/>
          <w:sz w:val="24"/>
          <w:szCs w:val="24"/>
        </w:rPr>
        <w:t>jenigen, die am Rande der Gesellschaft stehen</w:t>
      </w:r>
      <w:r w:rsidR="003D2D18" w:rsidRPr="004E3EF5">
        <w:rPr>
          <w:rFonts w:ascii="Times New Roman" w:hAnsi="Times New Roman" w:cs="Times New Roman"/>
          <w:sz w:val="24"/>
          <w:szCs w:val="24"/>
        </w:rPr>
        <w:t xml:space="preserve"> ode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r </w:t>
      </w:r>
      <w:r w:rsidR="003D2D18" w:rsidRPr="004E3EF5">
        <w:rPr>
          <w:rFonts w:ascii="Times New Roman" w:hAnsi="Times New Roman" w:cs="Times New Roman"/>
          <w:sz w:val="24"/>
          <w:szCs w:val="24"/>
        </w:rPr>
        <w:t>auf der Suche nach Sinn sind</w:t>
      </w:r>
      <w:r w:rsidRPr="004E3EF5">
        <w:rPr>
          <w:rFonts w:ascii="Times New Roman" w:hAnsi="Times New Roman" w:cs="Times New Roman"/>
          <w:sz w:val="24"/>
          <w:szCs w:val="24"/>
        </w:rPr>
        <w:t xml:space="preserve">. </w:t>
      </w:r>
      <w:r w:rsidR="004D018B" w:rsidRPr="004E3EF5">
        <w:rPr>
          <w:rFonts w:ascii="Times New Roman" w:hAnsi="Times New Roman" w:cs="Times New Roman"/>
          <w:sz w:val="24"/>
          <w:szCs w:val="24"/>
        </w:rPr>
        <w:t>Die katholischen Gemeinden</w:t>
      </w:r>
      <w:r w:rsidRPr="004E3EF5">
        <w:rPr>
          <w:rFonts w:ascii="Times New Roman" w:hAnsi="Times New Roman" w:cs="Times New Roman"/>
          <w:sz w:val="24"/>
          <w:szCs w:val="24"/>
        </w:rPr>
        <w:t xml:space="preserve"> benötigen katechetisches Material, Fahrzeuge für die weiten Wege </w:t>
      </w:r>
      <w:r w:rsidR="00423344" w:rsidRPr="004E3EF5">
        <w:rPr>
          <w:rFonts w:ascii="Times New Roman" w:hAnsi="Times New Roman" w:cs="Times New Roman"/>
          <w:sz w:val="24"/>
          <w:szCs w:val="24"/>
        </w:rPr>
        <w:t>– u</w:t>
      </w:r>
      <w:r w:rsidRPr="004E3EF5">
        <w:rPr>
          <w:rFonts w:ascii="Times New Roman" w:hAnsi="Times New Roman" w:cs="Times New Roman"/>
          <w:sz w:val="24"/>
          <w:szCs w:val="24"/>
        </w:rPr>
        <w:t xml:space="preserve">nd </w:t>
      </w:r>
      <w:r w:rsidR="00423344" w:rsidRPr="004E3EF5">
        <w:rPr>
          <w:rFonts w:ascii="Times New Roman" w:hAnsi="Times New Roman" w:cs="Times New Roman"/>
          <w:sz w:val="24"/>
          <w:szCs w:val="24"/>
        </w:rPr>
        <w:t xml:space="preserve">vor allem </w:t>
      </w:r>
      <w:r w:rsidRPr="004E3EF5">
        <w:rPr>
          <w:rFonts w:ascii="Times New Roman" w:hAnsi="Times New Roman" w:cs="Times New Roman"/>
          <w:sz w:val="24"/>
          <w:szCs w:val="24"/>
        </w:rPr>
        <w:t xml:space="preserve">Menschen, die in der Seelsorge mitarbeiten. </w:t>
      </w:r>
      <w:r w:rsidR="004D018B" w:rsidRPr="004E3EF5">
        <w:rPr>
          <w:rFonts w:ascii="Times New Roman" w:hAnsi="Times New Roman" w:cs="Times New Roman"/>
          <w:sz w:val="24"/>
          <w:szCs w:val="24"/>
        </w:rPr>
        <w:t xml:space="preserve">Angesichts </w:t>
      </w:r>
      <w:r w:rsidRPr="004E3EF5">
        <w:rPr>
          <w:rFonts w:ascii="Times New Roman" w:hAnsi="Times New Roman" w:cs="Times New Roman"/>
          <w:sz w:val="24"/>
          <w:szCs w:val="24"/>
        </w:rPr>
        <w:t>diese</w:t>
      </w:r>
      <w:r w:rsidR="004D018B" w:rsidRPr="004E3EF5">
        <w:rPr>
          <w:rFonts w:ascii="Times New Roman" w:hAnsi="Times New Roman" w:cs="Times New Roman"/>
          <w:sz w:val="24"/>
          <w:szCs w:val="24"/>
        </w:rPr>
        <w:t>r</w:t>
      </w:r>
      <w:r w:rsidRPr="004E3EF5">
        <w:rPr>
          <w:rFonts w:ascii="Times New Roman" w:hAnsi="Times New Roman" w:cs="Times New Roman"/>
          <w:sz w:val="24"/>
          <w:szCs w:val="24"/>
        </w:rPr>
        <w:t xml:space="preserve"> Herausforderungen unterstützt das Boni</w:t>
      </w:r>
      <w:r w:rsidR="00DD35DF">
        <w:rPr>
          <w:rFonts w:ascii="Times New Roman" w:hAnsi="Times New Roman" w:cs="Times New Roman"/>
          <w:sz w:val="24"/>
          <w:szCs w:val="24"/>
        </w:rPr>
        <w:t>-</w:t>
      </w:r>
      <w:r w:rsidRPr="004E3EF5">
        <w:rPr>
          <w:rFonts w:ascii="Times New Roman" w:hAnsi="Times New Roman" w:cs="Times New Roman"/>
          <w:sz w:val="24"/>
          <w:szCs w:val="24"/>
        </w:rPr>
        <w:t xml:space="preserve">fatiuswerk unsere </w:t>
      </w:r>
      <w:r w:rsidR="003D2D18" w:rsidRPr="004E3EF5">
        <w:rPr>
          <w:rFonts w:ascii="Times New Roman" w:hAnsi="Times New Roman" w:cs="Times New Roman"/>
          <w:sz w:val="24"/>
          <w:szCs w:val="24"/>
        </w:rPr>
        <w:t>Glaubensgeschwister</w:t>
      </w:r>
      <w:r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B83F57" w:rsidRPr="004E3EF5">
        <w:rPr>
          <w:rFonts w:ascii="Times New Roman" w:hAnsi="Times New Roman" w:cs="Times New Roman"/>
          <w:sz w:val="24"/>
          <w:szCs w:val="24"/>
        </w:rPr>
        <w:t xml:space="preserve">in der Diaspora </w:t>
      </w:r>
      <w:r w:rsidR="007B115F">
        <w:rPr>
          <w:rFonts w:ascii="Times New Roman" w:hAnsi="Times New Roman" w:cs="Times New Roman"/>
          <w:sz w:val="24"/>
          <w:szCs w:val="24"/>
        </w:rPr>
        <w:t>in</w:t>
      </w:r>
      <w:r w:rsidR="004E3EF5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Pr="004E3EF5">
        <w:rPr>
          <w:rFonts w:ascii="Times New Roman" w:hAnsi="Times New Roman" w:cs="Times New Roman"/>
          <w:sz w:val="24"/>
          <w:szCs w:val="24"/>
        </w:rPr>
        <w:t xml:space="preserve">jährlich </w:t>
      </w:r>
      <w:r w:rsidR="00DD35DF">
        <w:rPr>
          <w:rFonts w:ascii="Times New Roman" w:hAnsi="Times New Roman" w:cs="Times New Roman"/>
          <w:sz w:val="24"/>
          <w:szCs w:val="24"/>
        </w:rPr>
        <w:t xml:space="preserve">mehr als 700 </w:t>
      </w:r>
      <w:r w:rsidRPr="004E3EF5">
        <w:rPr>
          <w:rFonts w:ascii="Times New Roman" w:hAnsi="Times New Roman" w:cs="Times New Roman"/>
          <w:sz w:val="24"/>
          <w:szCs w:val="24"/>
        </w:rPr>
        <w:t>Projekten</w:t>
      </w:r>
      <w:r w:rsidR="00B83F57" w:rsidRPr="004E3EF5">
        <w:rPr>
          <w:rFonts w:ascii="Times New Roman" w:hAnsi="Times New Roman" w:cs="Times New Roman"/>
          <w:sz w:val="24"/>
          <w:szCs w:val="24"/>
        </w:rPr>
        <w:t>.</w:t>
      </w:r>
    </w:p>
    <w:p w14:paraId="20760691" w14:textId="77777777" w:rsidR="004D018B" w:rsidRPr="004E3EF5" w:rsidRDefault="004D018B" w:rsidP="006C0A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1E015" w14:textId="496EF5EC" w:rsidR="009F6D5F" w:rsidRPr="004E3EF5" w:rsidRDefault="009F6D5F" w:rsidP="006C0A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Liebe Schwestern und Brüder, wir bitten Sie anlässlich des Diaspora-Sonntags am</w:t>
      </w:r>
      <w:r w:rsidR="00550832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3D2D18" w:rsidRPr="004E3EF5">
        <w:rPr>
          <w:rFonts w:ascii="Times New Roman" w:hAnsi="Times New Roman" w:cs="Times New Roman"/>
          <w:sz w:val="24"/>
          <w:szCs w:val="24"/>
        </w:rPr>
        <w:t>20.</w:t>
      </w:r>
      <w:r w:rsidR="006C0A7B" w:rsidRPr="004E3EF5">
        <w:rPr>
          <w:rFonts w:ascii="Times New Roman" w:hAnsi="Times New Roman" w:cs="Times New Roman"/>
          <w:sz w:val="24"/>
          <w:szCs w:val="24"/>
        </w:rPr>
        <w:t> </w:t>
      </w:r>
      <w:r w:rsidR="003D2D18" w:rsidRPr="004E3EF5">
        <w:rPr>
          <w:rFonts w:ascii="Times New Roman" w:hAnsi="Times New Roman" w:cs="Times New Roman"/>
          <w:sz w:val="24"/>
          <w:szCs w:val="24"/>
        </w:rPr>
        <w:t xml:space="preserve">November um Ihr Gebet, Ihre Solidarität </w:t>
      </w:r>
      <w:r w:rsidRPr="004E3EF5">
        <w:rPr>
          <w:rFonts w:ascii="Times New Roman" w:hAnsi="Times New Roman" w:cs="Times New Roman"/>
          <w:sz w:val="24"/>
          <w:szCs w:val="24"/>
        </w:rPr>
        <w:t xml:space="preserve">und </w:t>
      </w:r>
      <w:r w:rsidR="004E3EF5" w:rsidRPr="004E3EF5">
        <w:rPr>
          <w:rFonts w:ascii="Times New Roman" w:hAnsi="Times New Roman" w:cs="Times New Roman"/>
          <w:sz w:val="24"/>
          <w:szCs w:val="24"/>
        </w:rPr>
        <w:t xml:space="preserve">um </w:t>
      </w:r>
      <w:r w:rsidRPr="004E3EF5">
        <w:rPr>
          <w:rFonts w:ascii="Times New Roman" w:hAnsi="Times New Roman" w:cs="Times New Roman"/>
          <w:sz w:val="24"/>
          <w:szCs w:val="24"/>
        </w:rPr>
        <w:t xml:space="preserve">eine großzügige Spende bei der Kollekte. Helfen Sie mit, </w:t>
      </w:r>
      <w:r w:rsidR="001E10A6" w:rsidRPr="004E3EF5">
        <w:rPr>
          <w:rFonts w:ascii="Times New Roman" w:hAnsi="Times New Roman" w:cs="Times New Roman"/>
          <w:sz w:val="24"/>
          <w:szCs w:val="24"/>
        </w:rPr>
        <w:t xml:space="preserve">dass </w:t>
      </w:r>
      <w:r w:rsidR="00550832" w:rsidRPr="004E3EF5">
        <w:rPr>
          <w:rFonts w:ascii="Times New Roman" w:hAnsi="Times New Roman" w:cs="Times New Roman"/>
          <w:sz w:val="24"/>
          <w:szCs w:val="24"/>
        </w:rPr>
        <w:t xml:space="preserve">Gemeinschaft im Glauben auch in der Diaspora </w:t>
      </w:r>
      <w:r w:rsidR="0061008B" w:rsidRPr="004E3EF5">
        <w:rPr>
          <w:rFonts w:ascii="Times New Roman" w:hAnsi="Times New Roman" w:cs="Times New Roman"/>
          <w:sz w:val="24"/>
          <w:szCs w:val="24"/>
        </w:rPr>
        <w:t>erlebbar</w:t>
      </w:r>
      <w:r w:rsidR="00550832" w:rsidRPr="004E3EF5">
        <w:rPr>
          <w:rFonts w:ascii="Times New Roman" w:hAnsi="Times New Roman" w:cs="Times New Roman"/>
          <w:sz w:val="24"/>
          <w:szCs w:val="24"/>
        </w:rPr>
        <w:t xml:space="preserve"> </w:t>
      </w:r>
      <w:r w:rsidR="004D018B" w:rsidRPr="004E3EF5">
        <w:rPr>
          <w:rFonts w:ascii="Times New Roman" w:hAnsi="Times New Roman" w:cs="Times New Roman"/>
          <w:sz w:val="24"/>
          <w:szCs w:val="24"/>
        </w:rPr>
        <w:t>bleibt</w:t>
      </w:r>
      <w:r w:rsidR="00550832" w:rsidRPr="004E3EF5">
        <w:rPr>
          <w:rFonts w:ascii="Times New Roman" w:hAnsi="Times New Roman" w:cs="Times New Roman"/>
          <w:sz w:val="24"/>
          <w:szCs w:val="24"/>
        </w:rPr>
        <w:t>. Denn keiner soll allein</w:t>
      </w:r>
      <w:r w:rsidR="00DD35DF">
        <w:rPr>
          <w:rFonts w:ascii="Times New Roman" w:hAnsi="Times New Roman" w:cs="Times New Roman"/>
          <w:sz w:val="24"/>
          <w:szCs w:val="24"/>
        </w:rPr>
        <w:t>e</w:t>
      </w:r>
      <w:r w:rsidR="00550832" w:rsidRPr="004E3EF5">
        <w:rPr>
          <w:rFonts w:ascii="Times New Roman" w:hAnsi="Times New Roman" w:cs="Times New Roman"/>
          <w:sz w:val="24"/>
          <w:szCs w:val="24"/>
        </w:rPr>
        <w:t xml:space="preserve"> glauben.</w:t>
      </w:r>
    </w:p>
    <w:p w14:paraId="4BDE5A13" w14:textId="61104791" w:rsidR="000E70C6" w:rsidRPr="004E3EF5" w:rsidRDefault="000E70C6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8966E80" w14:textId="77777777" w:rsidR="004D018B" w:rsidRPr="004E3EF5" w:rsidRDefault="004D018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C325994" w14:textId="569DD4A3" w:rsidR="000E70C6" w:rsidRPr="004E3EF5" w:rsidRDefault="006C0A7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E3EF5">
        <w:rPr>
          <w:rFonts w:ascii="Times New Roman" w:hAnsi="Times New Roman" w:cs="Times New Roman"/>
          <w:sz w:val="24"/>
          <w:szCs w:val="24"/>
        </w:rPr>
        <w:t>Bad Staffelstein</w:t>
      </w:r>
      <w:r w:rsidR="000E70C6" w:rsidRPr="004E3EF5">
        <w:rPr>
          <w:rFonts w:ascii="Times New Roman" w:hAnsi="Times New Roman" w:cs="Times New Roman"/>
          <w:sz w:val="24"/>
          <w:szCs w:val="24"/>
        </w:rPr>
        <w:t xml:space="preserve">, den </w:t>
      </w:r>
      <w:r w:rsidR="004E68C0" w:rsidRPr="004E3EF5">
        <w:rPr>
          <w:rFonts w:ascii="Times New Roman" w:hAnsi="Times New Roman" w:cs="Times New Roman"/>
          <w:sz w:val="24"/>
          <w:szCs w:val="24"/>
        </w:rPr>
        <w:t>9</w:t>
      </w:r>
      <w:r w:rsidR="000E70C6" w:rsidRPr="004E3EF5">
        <w:rPr>
          <w:rFonts w:ascii="Times New Roman" w:hAnsi="Times New Roman" w:cs="Times New Roman"/>
          <w:sz w:val="24"/>
          <w:szCs w:val="24"/>
        </w:rPr>
        <w:t>.</w:t>
      </w:r>
      <w:r w:rsidRPr="004E3EF5">
        <w:rPr>
          <w:rFonts w:ascii="Times New Roman" w:hAnsi="Times New Roman" w:cs="Times New Roman"/>
          <w:sz w:val="24"/>
          <w:szCs w:val="24"/>
        </w:rPr>
        <w:t>03.</w:t>
      </w:r>
      <w:r w:rsidR="000E70C6" w:rsidRPr="004E3EF5">
        <w:rPr>
          <w:rFonts w:ascii="Times New Roman" w:hAnsi="Times New Roman" w:cs="Times New Roman"/>
          <w:sz w:val="24"/>
          <w:szCs w:val="24"/>
        </w:rPr>
        <w:t>2022                            Für das (Erz-)Bistum ...</w:t>
      </w:r>
      <w:r w:rsidR="004D018B" w:rsidRPr="004E3EF5">
        <w:rPr>
          <w:rFonts w:ascii="Times New Roman" w:hAnsi="Times New Roman" w:cs="Times New Roman"/>
          <w:sz w:val="24"/>
          <w:szCs w:val="24"/>
        </w:rPr>
        <w:t>..</w:t>
      </w:r>
    </w:p>
    <w:p w14:paraId="22A351F8" w14:textId="37D75AEB" w:rsidR="00882645" w:rsidRPr="004E3EF5" w:rsidRDefault="00882645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BC7B1AD" w14:textId="77777777" w:rsidR="006C0A7B" w:rsidRPr="004E3EF5" w:rsidRDefault="006C0A7B" w:rsidP="006C0A7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70CF51A" w14:textId="7FF568E9" w:rsidR="00882645" w:rsidRPr="004E3EF5" w:rsidRDefault="00E160A6" w:rsidP="00E160A6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Dieser Aufruf </w:t>
      </w:r>
      <w:r w:rsidR="00882645" w:rsidRPr="004E3EF5">
        <w:rPr>
          <w:rFonts w:ascii="Times New Roman" w:hAnsi="Times New Roman" w:cs="Times New Roman"/>
          <w:i/>
          <w:sz w:val="24"/>
          <w:szCs w:val="24"/>
        </w:rPr>
        <w:t>soll am Sonntag, dem 13.11.2</w:t>
      </w:r>
      <w:r w:rsidR="007A2B2F" w:rsidRPr="004E3EF5">
        <w:rPr>
          <w:rFonts w:ascii="Times New Roman" w:hAnsi="Times New Roman" w:cs="Times New Roman"/>
          <w:i/>
          <w:sz w:val="24"/>
          <w:szCs w:val="24"/>
        </w:rPr>
        <w:t>022</w:t>
      </w:r>
      <w:r w:rsidR="00882645" w:rsidRPr="004E3EF5">
        <w:rPr>
          <w:rFonts w:ascii="Times New Roman" w:hAnsi="Times New Roman" w:cs="Times New Roman"/>
          <w:i/>
          <w:sz w:val="24"/>
          <w:szCs w:val="24"/>
        </w:rPr>
        <w:t xml:space="preserve">, in allen Gottesdiensten (auch am Vorabend) verlesen </w:t>
      </w:r>
      <w:bookmarkStart w:id="0" w:name="_Hlk95393600"/>
      <w:r w:rsidR="00882645" w:rsidRPr="004E3EF5">
        <w:rPr>
          <w:rFonts w:ascii="Times New Roman" w:hAnsi="Times New Roman" w:cs="Times New Roman"/>
          <w:i/>
          <w:sz w:val="24"/>
          <w:szCs w:val="24"/>
        </w:rPr>
        <w:t>oder den Gemeinden in einer anderen geeigneten Weise bekannt gemacht werden.</w:t>
      </w:r>
      <w:bookmarkEnd w:id="0"/>
      <w:r w:rsidR="00882645" w:rsidRPr="004E3EF5">
        <w:rPr>
          <w:rFonts w:ascii="Times New Roman" w:hAnsi="Times New Roman" w:cs="Times New Roman"/>
          <w:i/>
          <w:sz w:val="24"/>
          <w:szCs w:val="24"/>
        </w:rPr>
        <w:t xml:space="preserve"> Die Kollekte am Diaspora-Sonntag, dem 20.11.20</w:t>
      </w:r>
      <w:r w:rsidR="007A2B2F" w:rsidRPr="004E3EF5">
        <w:rPr>
          <w:rFonts w:ascii="Times New Roman" w:hAnsi="Times New Roman" w:cs="Times New Roman"/>
          <w:i/>
          <w:sz w:val="24"/>
          <w:szCs w:val="24"/>
        </w:rPr>
        <w:t>22</w:t>
      </w:r>
      <w:r w:rsidR="00882645" w:rsidRPr="004E3EF5">
        <w:rPr>
          <w:rFonts w:ascii="Times New Roman" w:hAnsi="Times New Roman" w:cs="Times New Roman"/>
          <w:i/>
          <w:sz w:val="24"/>
          <w:szCs w:val="24"/>
        </w:rPr>
        <w:t>, ist ausschließlich für das Bonifatiuswerk der deutschen Katholiken bestimmt und ohne Abzüge weiterzuleiten.</w:t>
      </w:r>
    </w:p>
    <w:sectPr w:rsidR="00882645" w:rsidRPr="004E3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0C"/>
    <w:rsid w:val="00061085"/>
    <w:rsid w:val="000A5B81"/>
    <w:rsid w:val="000E70C6"/>
    <w:rsid w:val="001C583D"/>
    <w:rsid w:val="001E10A6"/>
    <w:rsid w:val="00204A0E"/>
    <w:rsid w:val="0022387B"/>
    <w:rsid w:val="002A6C87"/>
    <w:rsid w:val="002E19C5"/>
    <w:rsid w:val="002F4B31"/>
    <w:rsid w:val="003D2D18"/>
    <w:rsid w:val="00423344"/>
    <w:rsid w:val="00471855"/>
    <w:rsid w:val="004A37E4"/>
    <w:rsid w:val="004D018B"/>
    <w:rsid w:val="004E3EF5"/>
    <w:rsid w:val="004E68C0"/>
    <w:rsid w:val="00550832"/>
    <w:rsid w:val="005739DD"/>
    <w:rsid w:val="005A63F2"/>
    <w:rsid w:val="0061008B"/>
    <w:rsid w:val="0068589C"/>
    <w:rsid w:val="006C0A7B"/>
    <w:rsid w:val="007A2B2F"/>
    <w:rsid w:val="007B115F"/>
    <w:rsid w:val="00882645"/>
    <w:rsid w:val="008A4915"/>
    <w:rsid w:val="00903853"/>
    <w:rsid w:val="00917013"/>
    <w:rsid w:val="00925946"/>
    <w:rsid w:val="009B2103"/>
    <w:rsid w:val="009F6D5F"/>
    <w:rsid w:val="00A729A7"/>
    <w:rsid w:val="00B82F0C"/>
    <w:rsid w:val="00B83F57"/>
    <w:rsid w:val="00B96F48"/>
    <w:rsid w:val="00C141AC"/>
    <w:rsid w:val="00C52559"/>
    <w:rsid w:val="00D669CF"/>
    <w:rsid w:val="00DC4AC7"/>
    <w:rsid w:val="00DD35DF"/>
    <w:rsid w:val="00E160A6"/>
    <w:rsid w:val="00F24A51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E902"/>
  <w15:chartTrackingRefBased/>
  <w15:docId w15:val="{07FC1CA8-14A7-4763-ABCA-C36A279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E10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0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0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0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0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Heese, Julian</dc:creator>
  <cp:keywords/>
  <dc:description/>
  <cp:lastModifiedBy>Band, Matthias</cp:lastModifiedBy>
  <cp:revision>4</cp:revision>
  <cp:lastPrinted>2022-02-14T12:54:00Z</cp:lastPrinted>
  <dcterms:created xsi:type="dcterms:W3CDTF">2022-10-06T07:34:00Z</dcterms:created>
  <dcterms:modified xsi:type="dcterms:W3CDTF">2022-10-06T07:36:00Z</dcterms:modified>
</cp:coreProperties>
</file>